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966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67D87" w:rsidRPr="00667D87">
        <w:rPr>
          <w:rFonts w:ascii="Times New Roman" w:eastAsia="Times New Roman" w:hAnsi="Times New Roman" w:cs="Times New Roman"/>
          <w:sz w:val="24"/>
        </w:rPr>
        <w:t>38:05:120102:760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667D87" w:rsidRPr="00667D87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667D87" w:rsidRPr="00667D87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67D87" w:rsidRPr="00667D87">
        <w:rPr>
          <w:rFonts w:ascii="Times New Roman" w:eastAsia="Times New Roman" w:hAnsi="Times New Roman" w:cs="Times New Roman"/>
          <w:sz w:val="24"/>
        </w:rPr>
        <w:t xml:space="preserve"> садоводство "Молодежная деревня" участок № 59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AE746B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667D87" w:rsidRPr="00667D87">
        <w:rPr>
          <w:rFonts w:ascii="Times New Roman" w:hAnsi="Times New Roman" w:cs="Times New Roman"/>
          <w:sz w:val="24"/>
          <w:szCs w:val="24"/>
        </w:rPr>
        <w:t>Рыков Валерий Степанович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667D87" w:rsidRPr="00667D87">
        <w:rPr>
          <w:rFonts w:ascii="Times New Roman" w:hAnsi="Times New Roman" w:cs="Times New Roman"/>
          <w:sz w:val="24"/>
          <w:szCs w:val="24"/>
        </w:rPr>
        <w:t>Рыков</w:t>
      </w:r>
      <w:r w:rsidR="00667D87">
        <w:rPr>
          <w:rFonts w:ascii="Times New Roman" w:hAnsi="Times New Roman" w:cs="Times New Roman"/>
          <w:sz w:val="24"/>
          <w:szCs w:val="24"/>
        </w:rPr>
        <w:t>а Валерия</w:t>
      </w:r>
      <w:r w:rsidR="00667D87" w:rsidRPr="00667D87">
        <w:rPr>
          <w:rFonts w:ascii="Times New Roman" w:hAnsi="Times New Roman" w:cs="Times New Roman"/>
          <w:sz w:val="24"/>
          <w:szCs w:val="24"/>
        </w:rPr>
        <w:t xml:space="preserve"> Степанович</w:t>
      </w:r>
      <w:r w:rsidR="00667D87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9A3527">
        <w:rPr>
          <w:rFonts w:ascii="Times New Roman" w:eastAsia="Times New Roman" w:hAnsi="Times New Roman" w:cs="Times New Roman"/>
          <w:sz w:val="24"/>
        </w:rPr>
        <w:t>304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03F1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3527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2024-03-30T01:52:00Z</dcterms:created>
  <dcterms:modified xsi:type="dcterms:W3CDTF">2024-04-01T00:23:00Z</dcterms:modified>
</cp:coreProperties>
</file>