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6F45C1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F0AD0" w:rsidRDefault="00CB793A" w:rsidP="001F0AD0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AD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</w:t>
      </w:r>
      <w:r w:rsidR="00015254">
        <w:rPr>
          <w:rFonts w:ascii="Times New Roman" w:hAnsi="Times New Roman" w:cs="Times New Roman"/>
          <w:sz w:val="24"/>
          <w:szCs w:val="24"/>
        </w:rPr>
        <w:t>1651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proofErr w:type="gramStart"/>
      <w:r w:rsidR="00015254" w:rsidRPr="00015254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Российская Федерация, Иркутская область, </w:t>
      </w:r>
      <w:proofErr w:type="spellStart"/>
      <w:r w:rsidR="00015254" w:rsidRPr="00015254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Зиминский</w:t>
      </w:r>
      <w:proofErr w:type="spellEnd"/>
      <w:r w:rsidR="00015254" w:rsidRPr="00015254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район, садоводство "Прогресс", ул. № 2, участок № 43</w:t>
      </w:r>
      <w:r w:rsidRPr="009F7655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015254">
        <w:rPr>
          <w:rFonts w:ascii="Times New Roman" w:hAnsi="Times New Roman" w:cs="Times New Roman"/>
          <w:sz w:val="24"/>
          <w:szCs w:val="24"/>
        </w:rPr>
        <w:t>609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proofErr w:type="spellStart"/>
      <w:r w:rsidR="00015254">
        <w:rPr>
          <w:rFonts w:ascii="Times New Roman" w:hAnsi="Times New Roman" w:cs="Times New Roman"/>
          <w:sz w:val="24"/>
          <w:szCs w:val="24"/>
        </w:rPr>
        <w:t>Рузавина</w:t>
      </w:r>
      <w:proofErr w:type="spellEnd"/>
      <w:r w:rsidR="00015254">
        <w:rPr>
          <w:rFonts w:ascii="Times New Roman" w:hAnsi="Times New Roman" w:cs="Times New Roman"/>
          <w:sz w:val="24"/>
          <w:szCs w:val="24"/>
        </w:rPr>
        <w:t xml:space="preserve"> Лариса Михайловна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793A" w:rsidRPr="007E3B47" w:rsidRDefault="00CB793A" w:rsidP="001F0AD0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011286">
        <w:rPr>
          <w:rFonts w:ascii="Times New Roman" w:hAnsi="Times New Roman" w:cs="Times New Roman"/>
          <w:sz w:val="24"/>
          <w:szCs w:val="24"/>
        </w:rPr>
        <w:t>собственности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254">
        <w:rPr>
          <w:rFonts w:ascii="Times New Roman" w:hAnsi="Times New Roman" w:cs="Times New Roman"/>
          <w:sz w:val="24"/>
          <w:szCs w:val="24"/>
        </w:rPr>
        <w:t>Рузавиной</w:t>
      </w:r>
      <w:proofErr w:type="spellEnd"/>
      <w:r w:rsidR="00015254">
        <w:rPr>
          <w:rFonts w:ascii="Times New Roman" w:hAnsi="Times New Roman" w:cs="Times New Roman"/>
          <w:sz w:val="24"/>
          <w:szCs w:val="24"/>
        </w:rPr>
        <w:t xml:space="preserve"> Ларисы Михайловны</w:t>
      </w:r>
      <w:r w:rsidR="002515D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1F0AD0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="005807B4">
        <w:rPr>
          <w:rFonts w:ascii="Times New Roman" w:hAnsi="Times New Roman" w:cs="Times New Roman"/>
          <w:sz w:val="24"/>
          <w:szCs w:val="24"/>
        </w:rPr>
        <w:t>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B22D17">
        <w:rPr>
          <w:rFonts w:ascii="Times New Roman" w:hAnsi="Times New Roman" w:cs="Times New Roman"/>
          <w:sz w:val="24"/>
          <w:szCs w:val="24"/>
        </w:rPr>
        <w:t>Саянского</w:t>
      </w:r>
      <w:r w:rsidR="009F7655">
        <w:rPr>
          <w:rFonts w:ascii="Times New Roman" w:hAnsi="Times New Roman" w:cs="Times New Roman"/>
          <w:sz w:val="24"/>
          <w:szCs w:val="24"/>
        </w:rPr>
        <w:t xml:space="preserve"> нотариального округа </w:t>
      </w:r>
      <w:r w:rsidR="00BE5FDF">
        <w:rPr>
          <w:rFonts w:ascii="Times New Roman" w:hAnsi="Times New Roman" w:cs="Times New Roman"/>
          <w:sz w:val="24"/>
          <w:szCs w:val="24"/>
        </w:rPr>
        <w:t xml:space="preserve">Нотариальной палаты </w:t>
      </w:r>
      <w:r w:rsidR="00A05040">
        <w:rPr>
          <w:rFonts w:ascii="Times New Roman" w:hAnsi="Times New Roman" w:cs="Times New Roman"/>
          <w:sz w:val="24"/>
          <w:szCs w:val="24"/>
        </w:rPr>
        <w:t xml:space="preserve"> </w:t>
      </w:r>
      <w:r w:rsidR="009F7655">
        <w:rPr>
          <w:rFonts w:ascii="Times New Roman" w:hAnsi="Times New Roman" w:cs="Times New Roman"/>
          <w:sz w:val="24"/>
          <w:szCs w:val="24"/>
        </w:rPr>
        <w:t xml:space="preserve">Иркутской области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B22D17">
        <w:rPr>
          <w:rFonts w:ascii="Times New Roman" w:hAnsi="Times New Roman" w:cs="Times New Roman"/>
          <w:sz w:val="24"/>
          <w:szCs w:val="24"/>
        </w:rPr>
        <w:t>38</w:t>
      </w:r>
      <w:r w:rsidR="00015254">
        <w:rPr>
          <w:rFonts w:ascii="Times New Roman" w:hAnsi="Times New Roman" w:cs="Times New Roman"/>
          <w:sz w:val="24"/>
          <w:szCs w:val="24"/>
        </w:rPr>
        <w:t>9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B22D17">
        <w:rPr>
          <w:rFonts w:ascii="Times New Roman" w:hAnsi="Times New Roman" w:cs="Times New Roman"/>
          <w:sz w:val="24"/>
          <w:szCs w:val="24"/>
        </w:rPr>
        <w:t>03.09.</w:t>
      </w:r>
      <w:r w:rsidR="007E3B47" w:rsidRPr="007E3B47">
        <w:rPr>
          <w:rFonts w:ascii="Times New Roman" w:hAnsi="Times New Roman" w:cs="Times New Roman"/>
          <w:sz w:val="24"/>
          <w:szCs w:val="24"/>
        </w:rPr>
        <w:t>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9F7655">
        <w:rPr>
          <w:rFonts w:ascii="Times New Roman" w:hAnsi="Times New Roman" w:cs="Times New Roman"/>
          <w:sz w:val="24"/>
          <w:szCs w:val="24"/>
        </w:rPr>
        <w:t>18</w:t>
      </w:r>
      <w:r w:rsidR="007E3B47" w:rsidRPr="007E3B47">
        <w:rPr>
          <w:rFonts w:ascii="Times New Roman" w:hAnsi="Times New Roman" w:cs="Times New Roman"/>
          <w:sz w:val="24"/>
          <w:szCs w:val="24"/>
        </w:rPr>
        <w:t>.0</w:t>
      </w:r>
      <w:r w:rsidR="009F7655">
        <w:rPr>
          <w:rFonts w:ascii="Times New Roman" w:hAnsi="Times New Roman" w:cs="Times New Roman"/>
          <w:sz w:val="24"/>
          <w:szCs w:val="24"/>
        </w:rPr>
        <w:t>9</w:t>
      </w:r>
      <w:r w:rsidR="007E3B47" w:rsidRPr="007E3B47">
        <w:rPr>
          <w:rFonts w:ascii="Times New Roman" w:hAnsi="Times New Roman" w:cs="Times New Roman"/>
          <w:sz w:val="24"/>
          <w:szCs w:val="24"/>
        </w:rPr>
        <w:t>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9F7655">
        <w:rPr>
          <w:rFonts w:ascii="Times New Roman" w:hAnsi="Times New Roman" w:cs="Times New Roman"/>
          <w:sz w:val="24"/>
          <w:szCs w:val="24"/>
        </w:rPr>
        <w:t>45</w:t>
      </w:r>
      <w:r w:rsidR="00015254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D2D" w:rsidRDefault="00550D2D" w:rsidP="004125C0">
      <w:pPr>
        <w:spacing w:after="0" w:line="240" w:lineRule="auto"/>
      </w:pPr>
      <w:r>
        <w:separator/>
      </w:r>
    </w:p>
  </w:endnote>
  <w:endnote w:type="continuationSeparator" w:id="0">
    <w:p w:rsidR="00550D2D" w:rsidRDefault="00550D2D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D2D" w:rsidRDefault="00550D2D" w:rsidP="004125C0">
      <w:pPr>
        <w:spacing w:after="0" w:line="240" w:lineRule="auto"/>
      </w:pPr>
      <w:r>
        <w:separator/>
      </w:r>
    </w:p>
  </w:footnote>
  <w:footnote w:type="continuationSeparator" w:id="0">
    <w:p w:rsidR="00550D2D" w:rsidRDefault="00550D2D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2741C"/>
    <w:multiLevelType w:val="hybridMultilevel"/>
    <w:tmpl w:val="9C62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1286"/>
    <w:rsid w:val="00013B35"/>
    <w:rsid w:val="00015254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234C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12E8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0AD0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0D2D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D1581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51FDE"/>
    <w:rsid w:val="00660E7C"/>
    <w:rsid w:val="006702FE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75728"/>
    <w:rsid w:val="008831D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15EC4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9F7655"/>
    <w:rsid w:val="00A05040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57BC"/>
    <w:rsid w:val="00A479C0"/>
    <w:rsid w:val="00A5046C"/>
    <w:rsid w:val="00A5197C"/>
    <w:rsid w:val="00A64CA8"/>
    <w:rsid w:val="00A66498"/>
    <w:rsid w:val="00A67F86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22D17"/>
    <w:rsid w:val="00B35F5C"/>
    <w:rsid w:val="00B4492D"/>
    <w:rsid w:val="00B47D86"/>
    <w:rsid w:val="00B62E2B"/>
    <w:rsid w:val="00B71A79"/>
    <w:rsid w:val="00B737C7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456D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3C0B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086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9FF9F-F2D3-423B-8179-AEF5B122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2024-09-18T01:44:00Z</dcterms:created>
  <dcterms:modified xsi:type="dcterms:W3CDTF">2024-09-18T01:44:00Z</dcterms:modified>
</cp:coreProperties>
</file>